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吉林省竑坤燃气有限公司职业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病危害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因素检测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3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677"/>
        <w:gridCol w:w="1624"/>
        <w:gridCol w:w="16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吉林省竑坤燃气有限公司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u w:val="single"/>
                <w:lang w:val="en-US" w:eastAsia="zh-CN"/>
              </w:rPr>
              <w:t xml:space="preserve"> 吉林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省（自治区、直辖市）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  <w:lang w:val="en-US" w:eastAsia="zh-CN"/>
              </w:rPr>
              <w:t xml:space="preserve">长春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市（地、州）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  <w:lang w:val="en-US" w:eastAsia="zh-CN"/>
              </w:rPr>
              <w:t xml:space="preserve"> 德惠市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县（市、区）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  <w:lang w:val="en-US" w:eastAsia="zh-CN"/>
              </w:rPr>
              <w:t xml:space="preserve"> 米沙子镇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乡（镇、街道）/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刘弟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2023.12.7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3865245" cy="5455285"/>
                  <wp:effectExtent l="0" t="0" r="1905" b="1206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5245" cy="545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605155</wp:posOffset>
                  </wp:positionH>
                  <wp:positionV relativeFrom="paragraph">
                    <wp:posOffset>62865</wp:posOffset>
                  </wp:positionV>
                  <wp:extent cx="2985135" cy="3982720"/>
                  <wp:effectExtent l="0" t="0" r="5715" b="17780"/>
                  <wp:wrapNone/>
                  <wp:docPr id="1" name="图片 2" descr="35ea8cc203c4e4aef0864fb879e0b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35ea8cc203c4e4aef0864fb879e0b7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5135" cy="398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76200</wp:posOffset>
                  </wp:positionV>
                  <wp:extent cx="4273550" cy="3206750"/>
                  <wp:effectExtent l="0" t="0" r="12700" b="12700"/>
                  <wp:wrapNone/>
                  <wp:docPr id="2" name="图片 2" descr="1a5f1fe6c86584959626765c4d104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a5f1fe6c86584959626765c4d104a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0" cy="320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NzdjNGY5OGM1ZTQ1NWIzY2JkZGY2ZjhmNmEyZjMifQ=="/>
  </w:docVars>
  <w:rsids>
    <w:rsidRoot w:val="5C737E5F"/>
    <w:rsid w:val="3B9808A4"/>
    <w:rsid w:val="5C737E5F"/>
    <w:rsid w:val="5FD32666"/>
    <w:rsid w:val="64C95505"/>
    <w:rsid w:val="7603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执拗”</cp:lastModifiedBy>
  <dcterms:modified xsi:type="dcterms:W3CDTF">2024-01-05T08:53:23Z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1F0E15FDE02749F280167B3755B0C7D6_12</vt:lpwstr>
  </property>
</Properties>
</file>